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方正小标宋简体" w:hAnsi="宋体" w:eastAsia="黑体" w:cs="宋体"/>
          <w:color w:val="000000"/>
          <w:kern w:val="0"/>
          <w:sz w:val="30"/>
          <w:szCs w:val="30"/>
          <w:lang w:eastAsia="zh-CN" w:bidi="ar"/>
        </w:rPr>
      </w:pPr>
      <w:r>
        <w:rPr>
          <w:rFonts w:hint="eastAsia" w:ascii="黑体" w:hAnsi="宋体" w:eastAsia="黑体"/>
          <w:sz w:val="30"/>
          <w:szCs w:val="30"/>
        </w:rPr>
        <w:t>附</w:t>
      </w:r>
      <w:r>
        <w:rPr>
          <w:rFonts w:hint="eastAsia" w:ascii="黑体" w:hAnsi="宋体" w:eastAsia="黑体"/>
          <w:sz w:val="30"/>
          <w:szCs w:val="30"/>
          <w:lang w:eastAsia="zh-CN"/>
        </w:rPr>
        <w:t>表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bidi="ar"/>
        </w:rPr>
        <w:t>明溪县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eastAsia="zh-CN" w:bidi="ar"/>
        </w:rPr>
        <w:t>2022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bidi="ar"/>
        </w:rPr>
        <w:t>年粮食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 w:bidi="ar"/>
        </w:rPr>
        <w:t>生产功能区（粮食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bidi="ar"/>
        </w:rPr>
        <w:t>产能区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 w:bidi="ar"/>
        </w:rPr>
        <w:t>增产模式攻关与推广）项目建设情况公示表</w:t>
      </w:r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tbl>
      <w:tblPr>
        <w:tblStyle w:val="2"/>
        <w:tblW w:w="13960" w:type="dxa"/>
        <w:tblInd w:w="-4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1243"/>
        <w:gridCol w:w="1183"/>
        <w:gridCol w:w="1785"/>
        <w:gridCol w:w="5638"/>
        <w:gridCol w:w="1525"/>
        <w:gridCol w:w="17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乡镇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建设面积(亩)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土地流转（亩 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建设地点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实施主体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城关乡下汴村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明溪县荣桂家庭农场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黄福荣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13328904109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城关乡余坊村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余赵金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49"/>
              </w:tabs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13950985295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城关乡王桥村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明溪县天喜农机专业合作社（升级改造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工厂化育秧示范点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张天喜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13859169555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瀚仙镇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瀚仙镇大焦村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明溪县成斌家庭农场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王成斌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13850894705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夏阳乡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夏阳乡夏阳村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种粮大户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吴仕清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47"/>
              </w:tabs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18065906797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胡坊镇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胡坊镇柏亨村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种粮大户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陈建龙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13850852586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盖洋镇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盖洋镇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温庄村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  <w:t>福建柳里河生态农业有限公司（新建绿色防控示范点）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刘振宁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18005982666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夏坊乡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夏坊乡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夏坊村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明溪县柳柳家庭农场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（新建工厂化育秧示范点）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柳志铮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18760260290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8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枫溪乡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枫溪乡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华山村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明溪县炳秀家庭农场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（新建工厂化育秧示范点）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范珍秀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15859882092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胡坊镇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125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胡坊镇瓦口村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明溪县甜蜜蜜家庭农场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陈春辉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13459878098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ZjU2MDkxNTk5ODUxN2FhNGZmY2I4MjMzZmZiZTcifQ=="/>
  </w:docVars>
  <w:rsids>
    <w:rsidRoot w:val="578B586A"/>
    <w:rsid w:val="578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2022-06-09T08:12:00Z</dcterms:created>
  <dc:creator>陈钊达</dc:creator>
  <cp:lastModifiedBy>陈钊达</cp:lastModifiedBy>
  <dcterms:modified xsi:type="dcterms:W3CDTF">2022-06-09T08:12:42Z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52722E20ACD4447787C6375353E7099E</vt:lpwstr>
  </property>
</Properties>
</file>